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764CC" w14:textId="77777777" w:rsidR="00B520E3" w:rsidRDefault="00AF15F1" w:rsidP="00AF15F1">
      <w:pPr>
        <w:jc w:val="center"/>
      </w:pPr>
      <w:r w:rsidRPr="00AF15F1">
        <w:rPr>
          <w:noProof/>
          <w:lang w:eastAsia="pl-PL"/>
        </w:rPr>
        <w:drawing>
          <wp:inline distT="0" distB="0" distL="0" distR="0" wp14:anchorId="1544170E" wp14:editId="703524C9">
            <wp:extent cx="1606954" cy="1249680"/>
            <wp:effectExtent l="0" t="0" r="0" b="7620"/>
            <wp:docPr id="2" name="Obraz 2" descr="C:\Users\Lenovo_Z51_70_FANG_2\Desktop\UP Praca 2020\UP 2020_2021\Projekt ENGLISH-SPEAKING RETURN MIGRANTS\podziękowania\log-up-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_Z51_70_FANG_2\Desktop\UP Praca 2020\UP 2020_2021\Projekt ENGLISH-SPEAKING RETURN MIGRANTS\podziękowania\log-up-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966" cy="1255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2E1F7" w14:textId="77777777" w:rsidR="00AF15F1" w:rsidRPr="00FD38AF" w:rsidRDefault="00AF15F1" w:rsidP="00AF15F1">
      <w:pPr>
        <w:jc w:val="center"/>
        <w:rPr>
          <w:rFonts w:ascii="Bahnschrift Condensed" w:hAnsi="Bahnschrift Condensed"/>
          <w:sz w:val="36"/>
          <w:szCs w:val="36"/>
        </w:rPr>
      </w:pPr>
    </w:p>
    <w:p w14:paraId="2143A43D" w14:textId="77777777" w:rsidR="00AF15F1" w:rsidRPr="00FD38AF" w:rsidRDefault="00AF15F1" w:rsidP="00AF15F1">
      <w:pPr>
        <w:jc w:val="center"/>
        <w:rPr>
          <w:rFonts w:ascii="Bahnschrift Condensed" w:hAnsi="Bahnschrift Condensed"/>
          <w:sz w:val="36"/>
          <w:szCs w:val="36"/>
        </w:rPr>
      </w:pPr>
      <w:r w:rsidRPr="00FD38AF">
        <w:rPr>
          <w:rFonts w:ascii="Bahnschrift Condensed" w:hAnsi="Bahnschrift Condensed"/>
          <w:sz w:val="36"/>
          <w:szCs w:val="36"/>
        </w:rPr>
        <w:t>W ramach Jubileuszu 75-lecia Uniwersytetu Pedagogicznego</w:t>
      </w:r>
    </w:p>
    <w:p w14:paraId="3B007407" w14:textId="77777777" w:rsidR="00AF15F1" w:rsidRPr="00FD38AF" w:rsidRDefault="00AF15F1" w:rsidP="00AF15F1">
      <w:pPr>
        <w:jc w:val="center"/>
        <w:rPr>
          <w:rFonts w:ascii="Bahnschrift Condensed" w:hAnsi="Bahnschrift Condensed"/>
          <w:sz w:val="36"/>
          <w:szCs w:val="36"/>
        </w:rPr>
      </w:pPr>
      <w:r w:rsidRPr="00FD38AF">
        <w:rPr>
          <w:rFonts w:ascii="Bahnschrift Condensed" w:hAnsi="Bahnschrift Condensed"/>
          <w:sz w:val="36"/>
          <w:szCs w:val="36"/>
        </w:rPr>
        <w:t xml:space="preserve">Instytut Filologii Angielskiej serdecznie zaprasza na </w:t>
      </w:r>
    </w:p>
    <w:p w14:paraId="1B700F68" w14:textId="77777777" w:rsidR="00AF15F1" w:rsidRPr="00FD38AF" w:rsidRDefault="00AF15F1" w:rsidP="00AF15F1">
      <w:pPr>
        <w:jc w:val="center"/>
        <w:rPr>
          <w:rFonts w:ascii="Bahnschrift Condensed" w:hAnsi="Bahnschrift Condensed"/>
          <w:sz w:val="36"/>
          <w:szCs w:val="36"/>
        </w:rPr>
      </w:pPr>
      <w:r w:rsidRPr="00FD38AF">
        <w:rPr>
          <w:rFonts w:ascii="Bahnschrift Condensed" w:hAnsi="Bahnschrift Condensed"/>
          <w:sz w:val="36"/>
          <w:szCs w:val="36"/>
        </w:rPr>
        <w:t>Dni Kultury Afroameryka</w:t>
      </w:r>
      <w:r w:rsidRPr="00FD38AF">
        <w:rPr>
          <w:rFonts w:ascii="Bahnschrift Condensed" w:hAnsi="Bahnschrift Condensed" w:cs="Cambria"/>
          <w:sz w:val="36"/>
          <w:szCs w:val="36"/>
        </w:rPr>
        <w:t>ń</w:t>
      </w:r>
      <w:r w:rsidRPr="00FD38AF">
        <w:rPr>
          <w:rFonts w:ascii="Bahnschrift Condensed" w:hAnsi="Bahnschrift Condensed"/>
          <w:sz w:val="36"/>
          <w:szCs w:val="36"/>
        </w:rPr>
        <w:t>skiej</w:t>
      </w:r>
      <w:r w:rsidR="00FD38AF">
        <w:rPr>
          <w:rFonts w:ascii="Bahnschrift Condensed" w:hAnsi="Bahnschrift Condensed"/>
          <w:sz w:val="36"/>
          <w:szCs w:val="36"/>
        </w:rPr>
        <w:t xml:space="preserve"> (online)</w:t>
      </w:r>
    </w:p>
    <w:p w14:paraId="350BBA9C" w14:textId="77777777" w:rsidR="00AF15F1" w:rsidRPr="00FD38AF" w:rsidRDefault="00AF15F1" w:rsidP="00AF15F1">
      <w:pPr>
        <w:jc w:val="center"/>
        <w:rPr>
          <w:rFonts w:ascii="Bahnschrift Condensed" w:hAnsi="Bahnschrift Condensed"/>
          <w:sz w:val="36"/>
          <w:szCs w:val="36"/>
        </w:rPr>
      </w:pPr>
      <w:r w:rsidRPr="00FD38AF">
        <w:rPr>
          <w:rFonts w:ascii="Bahnschrift Condensed" w:hAnsi="Bahnschrift Condensed"/>
          <w:sz w:val="36"/>
          <w:szCs w:val="36"/>
        </w:rPr>
        <w:t>w dniach 2-11 marca 2021 r.</w:t>
      </w:r>
    </w:p>
    <w:p w14:paraId="1E02C47F" w14:textId="77777777" w:rsidR="00AF15F1" w:rsidRDefault="00AF15F1" w:rsidP="00AF15F1">
      <w:pPr>
        <w:jc w:val="center"/>
        <w:rPr>
          <w:rFonts w:ascii="Lucida Calligraphy" w:hAnsi="Lucida Calligraphy"/>
        </w:rPr>
      </w:pPr>
    </w:p>
    <w:p w14:paraId="6B38FD19" w14:textId="1FDDBE95" w:rsidR="00FD38AF" w:rsidRDefault="00FD38AF" w:rsidP="00092FA4">
      <w:pPr>
        <w:jc w:val="center"/>
        <w:rPr>
          <w:rFonts w:ascii="Bahnschrift SemiLight SemiConde" w:hAnsi="Bahnschrift SemiLight SemiConde"/>
        </w:rPr>
      </w:pPr>
      <w:r w:rsidRPr="00092FA4">
        <w:rPr>
          <w:rFonts w:ascii="Bahnschrift SemiLight SemiConde" w:hAnsi="Bahnschrift SemiLight SemiConde"/>
        </w:rPr>
        <w:t>Wydarzenie organizowane jest we współpracy z Konsulatem Generalnym US</w:t>
      </w:r>
      <w:r w:rsidR="00246240">
        <w:rPr>
          <w:rFonts w:ascii="Bahnschrift SemiLight SemiConde" w:hAnsi="Bahnschrift SemiLight SemiConde"/>
        </w:rPr>
        <w:t>A</w:t>
      </w:r>
      <w:r w:rsidRPr="00092FA4">
        <w:rPr>
          <w:rFonts w:ascii="Bahnschrift SemiLight SemiConde" w:hAnsi="Bahnschrift SemiLight SemiConde"/>
        </w:rPr>
        <w:t xml:space="preserve"> w Krakowie</w:t>
      </w:r>
      <w:r w:rsidR="00246240">
        <w:rPr>
          <w:rFonts w:ascii="Bahnschrift SemiLight SemiConde" w:hAnsi="Bahnschrift SemiLight SemiConde"/>
        </w:rPr>
        <w:t xml:space="preserve"> </w:t>
      </w:r>
      <w:r w:rsidRPr="00092FA4">
        <w:rPr>
          <w:rFonts w:ascii="Bahnschrift SemiLight SemiConde" w:hAnsi="Bahnschrift SemiLight SemiConde"/>
        </w:rPr>
        <w:t>oraz trzema zaprzyjaźnionymi uniwersytetami:</w:t>
      </w:r>
      <w:r w:rsidR="00246240">
        <w:rPr>
          <w:rFonts w:ascii="Bahnschrift SemiLight SemiConde" w:hAnsi="Bahnschrift SemiLight SemiConde"/>
        </w:rPr>
        <w:t xml:space="preserve"> </w:t>
      </w:r>
      <w:r w:rsidRPr="00092FA4">
        <w:rPr>
          <w:rFonts w:ascii="Bahnschrift SemiLight SemiConde" w:hAnsi="Bahnschrift SemiLight SemiConde"/>
        </w:rPr>
        <w:t>Uniwersytetem Jan Kochanowskiego w Kielcach, Uniwersytetem Opolskim</w:t>
      </w:r>
      <w:r w:rsidR="00246240">
        <w:rPr>
          <w:rFonts w:ascii="Bahnschrift SemiLight SemiConde" w:hAnsi="Bahnschrift SemiLight SemiConde"/>
        </w:rPr>
        <w:t xml:space="preserve"> oraz</w:t>
      </w:r>
      <w:r w:rsidRPr="00092FA4">
        <w:rPr>
          <w:rFonts w:ascii="Bahnschrift SemiLight SemiConde" w:hAnsi="Bahnschrift SemiLight SemiConde"/>
        </w:rPr>
        <w:t xml:space="preserve"> Uniwersytetem Rzeszowskim.</w:t>
      </w:r>
    </w:p>
    <w:p w14:paraId="0452946F" w14:textId="77777777" w:rsidR="00092FA4" w:rsidRPr="00092FA4" w:rsidRDefault="00092FA4" w:rsidP="00092FA4">
      <w:pPr>
        <w:jc w:val="center"/>
        <w:rPr>
          <w:rFonts w:ascii="Bahnschrift SemiLight SemiConde" w:hAnsi="Bahnschrift SemiLight SemiConde"/>
        </w:rPr>
      </w:pPr>
    </w:p>
    <w:p w14:paraId="6F150C9C" w14:textId="45BB5FE2" w:rsidR="00FD38AF" w:rsidRPr="00FD38AF" w:rsidRDefault="00FD38AF" w:rsidP="00FD38AF">
      <w:pPr>
        <w:jc w:val="both"/>
        <w:rPr>
          <w:rFonts w:ascii="Bahnschrift SemiLight SemiConde" w:hAnsi="Bahnschrift SemiLight SemiConde"/>
        </w:rPr>
      </w:pPr>
      <w:r w:rsidRPr="00FD38AF">
        <w:rPr>
          <w:rFonts w:ascii="Bahnschrift SemiLight SemiConde" w:hAnsi="Bahnschrift SemiLight SemiConde"/>
        </w:rPr>
        <w:t>Corocznie w lutym w Stanach Zjednoczonych obchodzi si</w:t>
      </w:r>
      <w:r w:rsidRPr="00FD38AF">
        <w:rPr>
          <w:rFonts w:ascii="Bahnschrift SemiLight SemiConde" w:hAnsi="Bahnschrift SemiLight SemiConde" w:cs="Cambria"/>
        </w:rPr>
        <w:t>ę</w:t>
      </w:r>
      <w:r w:rsidRPr="00FD38AF">
        <w:rPr>
          <w:rFonts w:ascii="Bahnschrift SemiLight SemiConde" w:hAnsi="Bahnschrift SemiLight SemiConde"/>
        </w:rPr>
        <w:t xml:space="preserve"> miesi</w:t>
      </w:r>
      <w:r w:rsidRPr="00FD38AF">
        <w:rPr>
          <w:rFonts w:ascii="Bahnschrift SemiLight SemiConde" w:hAnsi="Bahnschrift SemiLight SemiConde" w:cs="Cambria"/>
        </w:rPr>
        <w:t>ą</w:t>
      </w:r>
      <w:r w:rsidRPr="00FD38AF">
        <w:rPr>
          <w:rFonts w:ascii="Bahnschrift SemiLight SemiConde" w:hAnsi="Bahnschrift SemiLight SemiConde"/>
        </w:rPr>
        <w:t>c po</w:t>
      </w:r>
      <w:r w:rsidRPr="00FD38AF">
        <w:rPr>
          <w:rFonts w:ascii="Bahnschrift SemiLight SemiConde" w:hAnsi="Bahnschrift SemiLight SemiConde" w:cs="Cambria"/>
        </w:rPr>
        <w:t>ś</w:t>
      </w:r>
      <w:r w:rsidRPr="00FD38AF">
        <w:rPr>
          <w:rFonts w:ascii="Bahnschrift SemiLight SemiConde" w:hAnsi="Bahnschrift SemiLight SemiConde"/>
        </w:rPr>
        <w:t>wi</w:t>
      </w:r>
      <w:r w:rsidRPr="00FD38AF">
        <w:rPr>
          <w:rFonts w:ascii="Bahnschrift SemiLight SemiConde" w:hAnsi="Bahnschrift SemiLight SemiConde" w:cs="Cambria"/>
        </w:rPr>
        <w:t>ę</w:t>
      </w:r>
      <w:r w:rsidRPr="00FD38AF">
        <w:rPr>
          <w:rFonts w:ascii="Bahnschrift SemiLight SemiConde" w:hAnsi="Bahnschrift SemiLight SemiConde"/>
        </w:rPr>
        <w:t>cony historii i kulturze czarnosk</w:t>
      </w:r>
      <w:r w:rsidRPr="00FD38AF">
        <w:rPr>
          <w:rFonts w:ascii="Bahnschrift SemiLight SemiConde" w:hAnsi="Bahnschrift SemiLight SemiConde" w:cs="Lucida Calligraphy"/>
        </w:rPr>
        <w:t>ó</w:t>
      </w:r>
      <w:r w:rsidRPr="00FD38AF">
        <w:rPr>
          <w:rFonts w:ascii="Bahnschrift SemiLight SemiConde" w:hAnsi="Bahnschrift SemiLight SemiConde"/>
        </w:rPr>
        <w:t>rych Amerykan</w:t>
      </w:r>
      <w:r w:rsidRPr="00FD38AF">
        <w:rPr>
          <w:rFonts w:ascii="Bahnschrift SemiLight SemiConde" w:hAnsi="Bahnschrift SemiLight SemiConde" w:cs="Lucida Calligraphy"/>
        </w:rPr>
        <w:t>ó</w:t>
      </w:r>
      <w:r w:rsidRPr="00FD38AF">
        <w:rPr>
          <w:rFonts w:ascii="Bahnschrift SemiLight SemiConde" w:hAnsi="Bahnschrift SemiLight SemiConde"/>
        </w:rPr>
        <w:t>w</w:t>
      </w:r>
      <w:r w:rsidR="00246240">
        <w:rPr>
          <w:rFonts w:ascii="Bahnschrift SemiLight SemiConde" w:hAnsi="Bahnschrift SemiLight SemiConde"/>
        </w:rPr>
        <w:t>:</w:t>
      </w:r>
      <w:r w:rsidRPr="00FD38AF">
        <w:rPr>
          <w:rFonts w:ascii="Bahnschrift SemiLight SemiConde" w:hAnsi="Bahnschrift SemiLight SemiConde"/>
        </w:rPr>
        <w:t xml:space="preserve"> "</w:t>
      </w:r>
      <w:proofErr w:type="spellStart"/>
      <w:r w:rsidRPr="00FD38AF">
        <w:rPr>
          <w:rFonts w:ascii="Bahnschrift SemiLight SemiConde" w:hAnsi="Bahnschrift SemiLight SemiConde"/>
        </w:rPr>
        <w:t>Af</w:t>
      </w:r>
      <w:r>
        <w:rPr>
          <w:rFonts w:ascii="Bahnschrift SemiLight SemiConde" w:hAnsi="Bahnschrift SemiLight SemiConde"/>
        </w:rPr>
        <w:t>rican</w:t>
      </w:r>
      <w:proofErr w:type="spellEnd"/>
      <w:r>
        <w:rPr>
          <w:rFonts w:ascii="Bahnschrift SemiLight SemiConde" w:hAnsi="Bahnschrift SemiLight SemiConde"/>
        </w:rPr>
        <w:t xml:space="preserve">-American </w:t>
      </w:r>
      <w:proofErr w:type="spellStart"/>
      <w:r>
        <w:rPr>
          <w:rFonts w:ascii="Bahnschrift SemiLight SemiConde" w:hAnsi="Bahnschrift SemiLight SemiConde"/>
        </w:rPr>
        <w:t>Heritage</w:t>
      </w:r>
      <w:proofErr w:type="spellEnd"/>
      <w:r>
        <w:rPr>
          <w:rFonts w:ascii="Bahnschrift SemiLight SemiConde" w:hAnsi="Bahnschrift SemiLight SemiConde"/>
        </w:rPr>
        <w:t xml:space="preserve"> </w:t>
      </w:r>
      <w:proofErr w:type="spellStart"/>
      <w:r>
        <w:rPr>
          <w:rFonts w:ascii="Bahnschrift SemiLight SemiConde" w:hAnsi="Bahnschrift SemiLight SemiConde"/>
        </w:rPr>
        <w:t>Month</w:t>
      </w:r>
      <w:proofErr w:type="spellEnd"/>
      <w:r w:rsidRPr="00FD38AF">
        <w:rPr>
          <w:rFonts w:ascii="Bahnschrift SemiLight SemiConde" w:hAnsi="Bahnschrift SemiLight SemiConde"/>
        </w:rPr>
        <w:t>". A</w:t>
      </w:r>
      <w:r w:rsidRPr="00FD38AF">
        <w:rPr>
          <w:rFonts w:ascii="Bahnschrift SemiLight SemiConde" w:hAnsi="Bahnschrift SemiLight SemiConde" w:cs="Cambria"/>
        </w:rPr>
        <w:t>ż</w:t>
      </w:r>
      <w:r w:rsidRPr="00FD38AF">
        <w:rPr>
          <w:rFonts w:ascii="Bahnschrift SemiLight SemiConde" w:hAnsi="Bahnschrift SemiLight SemiConde"/>
        </w:rPr>
        <w:t xml:space="preserve"> do lat 60</w:t>
      </w:r>
      <w:r w:rsidR="00246240">
        <w:rPr>
          <w:rFonts w:ascii="Bahnschrift SemiLight SemiConde" w:hAnsi="Bahnschrift SemiLight SemiConde"/>
        </w:rPr>
        <w:t>.</w:t>
      </w:r>
      <w:r w:rsidRPr="00FD38AF">
        <w:rPr>
          <w:rFonts w:ascii="Bahnschrift SemiLight SemiConde" w:hAnsi="Bahnschrift SemiLight SemiConde"/>
        </w:rPr>
        <w:t xml:space="preserve"> XX wieku historycy g</w:t>
      </w:r>
      <w:r w:rsidRPr="00FD38AF">
        <w:rPr>
          <w:rFonts w:ascii="Bahnschrift SemiLight SemiConde" w:hAnsi="Bahnschrift SemiLight SemiConde" w:cs="Cambria"/>
        </w:rPr>
        <w:t>ł</w:t>
      </w:r>
      <w:r w:rsidRPr="00FD38AF">
        <w:rPr>
          <w:rFonts w:ascii="Bahnschrift SemiLight SemiConde" w:hAnsi="Bahnschrift SemiLight SemiConde" w:cs="Lucida Calligraphy"/>
        </w:rPr>
        <w:t>ó</w:t>
      </w:r>
      <w:r w:rsidRPr="00FD38AF">
        <w:rPr>
          <w:rFonts w:ascii="Bahnschrift SemiLight SemiConde" w:hAnsi="Bahnschrift SemiLight SemiConde"/>
        </w:rPr>
        <w:t>wnego nurtu pomijali ten temat w historii i kulturz</w:t>
      </w:r>
      <w:r>
        <w:rPr>
          <w:rFonts w:ascii="Bahnschrift SemiLight SemiConde" w:hAnsi="Bahnschrift SemiLight SemiConde"/>
        </w:rPr>
        <w:t xml:space="preserve">e USA. Dopiero </w:t>
      </w:r>
      <w:r w:rsidRPr="00FD38AF">
        <w:rPr>
          <w:rFonts w:ascii="Bahnschrift SemiLight SemiConde" w:hAnsi="Bahnschrift SemiLight SemiConde"/>
        </w:rPr>
        <w:t>Prezydent Carter oficjalnie  wprowadzi</w:t>
      </w:r>
      <w:r w:rsidRPr="00FD38AF">
        <w:rPr>
          <w:rFonts w:ascii="Bahnschrift SemiLight SemiConde" w:hAnsi="Bahnschrift SemiLight SemiConde" w:cs="Cambria"/>
        </w:rPr>
        <w:t>ł</w:t>
      </w:r>
      <w:r w:rsidR="00092FA4">
        <w:rPr>
          <w:rFonts w:ascii="Bahnschrift SemiLight SemiConde" w:hAnsi="Bahnschrift SemiLight SemiConde"/>
        </w:rPr>
        <w:t xml:space="preserve"> obchody "</w:t>
      </w:r>
      <w:r w:rsidRPr="00FD38AF">
        <w:rPr>
          <w:rFonts w:ascii="Bahnschrift SemiLight SemiConde" w:hAnsi="Bahnschrift SemiLight SemiConde"/>
        </w:rPr>
        <w:t xml:space="preserve">Black </w:t>
      </w:r>
      <w:proofErr w:type="spellStart"/>
      <w:r w:rsidRPr="00FD38AF">
        <w:rPr>
          <w:rFonts w:ascii="Bahnschrift SemiLight SemiConde" w:hAnsi="Bahnschrift SemiLight SemiConde"/>
        </w:rPr>
        <w:t>History</w:t>
      </w:r>
      <w:proofErr w:type="spellEnd"/>
      <w:r w:rsidRPr="00FD38AF">
        <w:rPr>
          <w:rFonts w:ascii="Bahnschrift SemiLight SemiConde" w:hAnsi="Bahnschrift SemiLight SemiConde"/>
        </w:rPr>
        <w:t xml:space="preserve"> </w:t>
      </w:r>
      <w:proofErr w:type="spellStart"/>
      <w:r w:rsidRPr="00FD38AF">
        <w:rPr>
          <w:rFonts w:ascii="Bahnschrift SemiLight SemiConde" w:hAnsi="Bahnschrift SemiLight SemiConde"/>
        </w:rPr>
        <w:t>Month</w:t>
      </w:r>
      <w:proofErr w:type="spellEnd"/>
      <w:r w:rsidRPr="00FD38AF">
        <w:rPr>
          <w:rFonts w:ascii="Bahnschrift SemiLight SemiConde" w:hAnsi="Bahnschrift SemiLight SemiConde"/>
        </w:rPr>
        <w:t>". Od tego czasu w lutym odbywaj</w:t>
      </w:r>
      <w:r w:rsidRPr="00FD38AF">
        <w:rPr>
          <w:rFonts w:ascii="Bahnschrift SemiLight SemiConde" w:hAnsi="Bahnschrift SemiLight SemiConde" w:cs="Cambria"/>
        </w:rPr>
        <w:t>ą</w:t>
      </w:r>
      <w:r w:rsidRPr="00FD38AF">
        <w:rPr>
          <w:rFonts w:ascii="Bahnschrift SemiLight SemiConde" w:hAnsi="Bahnschrift SemiLight SemiConde"/>
        </w:rPr>
        <w:t xml:space="preserve"> si</w:t>
      </w:r>
      <w:r w:rsidRPr="00FD38AF">
        <w:rPr>
          <w:rFonts w:ascii="Bahnschrift SemiLight SemiConde" w:hAnsi="Bahnschrift SemiLight SemiConde" w:cs="Cambria"/>
        </w:rPr>
        <w:t>ę</w:t>
      </w:r>
      <w:r w:rsidRPr="00FD38AF">
        <w:rPr>
          <w:rFonts w:ascii="Bahnschrift SemiLight SemiConde" w:hAnsi="Bahnschrift SemiLight SemiConde"/>
        </w:rPr>
        <w:t xml:space="preserve"> wydarzenia maj</w:t>
      </w:r>
      <w:r w:rsidRPr="00FD38AF">
        <w:rPr>
          <w:rFonts w:ascii="Bahnschrift SemiLight SemiConde" w:hAnsi="Bahnschrift SemiLight SemiConde" w:cs="Cambria"/>
        </w:rPr>
        <w:t>ą</w:t>
      </w:r>
      <w:r w:rsidRPr="00FD38AF">
        <w:rPr>
          <w:rFonts w:ascii="Bahnschrift SemiLight SemiConde" w:hAnsi="Bahnschrift SemiLight SemiConde"/>
        </w:rPr>
        <w:t>ce na celu popularyzacj</w:t>
      </w:r>
      <w:r w:rsidRPr="00FD38AF">
        <w:rPr>
          <w:rFonts w:ascii="Bahnschrift SemiLight SemiConde" w:hAnsi="Bahnschrift SemiLight SemiConde" w:cs="Cambria"/>
        </w:rPr>
        <w:t>ę</w:t>
      </w:r>
      <w:r w:rsidRPr="00FD38AF">
        <w:rPr>
          <w:rFonts w:ascii="Bahnschrift SemiLight SemiConde" w:hAnsi="Bahnschrift SemiLight SemiConde"/>
        </w:rPr>
        <w:t xml:space="preserve"> tej kultury</w:t>
      </w:r>
      <w:r w:rsidR="00246240">
        <w:rPr>
          <w:rFonts w:ascii="Bahnschrift SemiLight SemiConde" w:hAnsi="Bahnschrift SemiLight SemiConde"/>
        </w:rPr>
        <w:t>.</w:t>
      </w:r>
    </w:p>
    <w:p w14:paraId="1591B5E9" w14:textId="77777777" w:rsidR="00FD38AF" w:rsidRPr="00FD38AF" w:rsidRDefault="00FD38AF" w:rsidP="00FD38AF">
      <w:pPr>
        <w:jc w:val="both"/>
        <w:rPr>
          <w:rFonts w:ascii="Bahnschrift SemiLight SemiConde" w:hAnsi="Bahnschrift SemiLight SemiConde"/>
        </w:rPr>
      </w:pPr>
      <w:r w:rsidRPr="00FD38AF">
        <w:rPr>
          <w:rFonts w:ascii="Bahnschrift SemiLight SemiConde" w:hAnsi="Bahnschrift SemiLight SemiConde"/>
        </w:rPr>
        <w:t>Dni Kultury Afroameryka</w:t>
      </w:r>
      <w:r w:rsidRPr="00FD38AF">
        <w:rPr>
          <w:rFonts w:ascii="Bahnschrift SemiLight SemiConde" w:hAnsi="Bahnschrift SemiLight SemiConde" w:cs="Cambria"/>
        </w:rPr>
        <w:t>ń</w:t>
      </w:r>
      <w:r w:rsidRPr="00FD38AF">
        <w:rPr>
          <w:rFonts w:ascii="Bahnschrift SemiLight SemiConde" w:hAnsi="Bahnschrift SemiLight SemiConde"/>
        </w:rPr>
        <w:t>skiej obejmuj</w:t>
      </w:r>
      <w:r w:rsidRPr="00FD38AF">
        <w:rPr>
          <w:rFonts w:ascii="Bahnschrift SemiLight SemiConde" w:hAnsi="Bahnschrift SemiLight SemiConde" w:cs="Cambria"/>
        </w:rPr>
        <w:t>ą</w:t>
      </w:r>
      <w:r w:rsidRPr="00FD38AF">
        <w:rPr>
          <w:rFonts w:ascii="Bahnschrift SemiLight SemiConde" w:hAnsi="Bahnschrift SemiLight SemiConde"/>
        </w:rPr>
        <w:t xml:space="preserve"> seri</w:t>
      </w:r>
      <w:r w:rsidRPr="00FD38AF">
        <w:rPr>
          <w:rFonts w:ascii="Bahnschrift SemiLight SemiConde" w:hAnsi="Bahnschrift SemiLight SemiConde" w:cs="Cambria"/>
        </w:rPr>
        <w:t>ę</w:t>
      </w:r>
      <w:r w:rsidRPr="00FD38AF">
        <w:rPr>
          <w:rFonts w:ascii="Bahnschrift SemiLight SemiConde" w:hAnsi="Bahnschrift SemiLight SemiConde"/>
        </w:rPr>
        <w:t xml:space="preserve"> wyk</w:t>
      </w:r>
      <w:r w:rsidRPr="00FD38AF">
        <w:rPr>
          <w:rFonts w:ascii="Bahnschrift SemiLight SemiConde" w:hAnsi="Bahnschrift SemiLight SemiConde" w:cs="Cambria"/>
        </w:rPr>
        <w:t>ł</w:t>
      </w:r>
      <w:r w:rsidRPr="00FD38AF">
        <w:rPr>
          <w:rFonts w:ascii="Bahnschrift SemiLight SemiConde" w:hAnsi="Bahnschrift SemiLight SemiConde"/>
        </w:rPr>
        <w:t>ad</w:t>
      </w:r>
      <w:r w:rsidRPr="00FD38AF">
        <w:rPr>
          <w:rFonts w:ascii="Bahnschrift SemiLight SemiConde" w:hAnsi="Bahnschrift SemiLight SemiConde" w:cs="Lucida Calligraphy"/>
        </w:rPr>
        <w:t>ó</w:t>
      </w:r>
      <w:r w:rsidRPr="00FD38AF">
        <w:rPr>
          <w:rFonts w:ascii="Bahnschrift SemiLight SemiConde" w:hAnsi="Bahnschrift SemiLight SemiConde"/>
        </w:rPr>
        <w:t>w-koncert</w:t>
      </w:r>
      <w:r w:rsidRPr="00FD38AF">
        <w:rPr>
          <w:rFonts w:ascii="Bahnschrift SemiLight SemiConde" w:hAnsi="Bahnschrift SemiLight SemiConde" w:cs="Lucida Calligraphy"/>
        </w:rPr>
        <w:t>ó</w:t>
      </w:r>
      <w:r w:rsidRPr="00FD38AF">
        <w:rPr>
          <w:rFonts w:ascii="Bahnschrift SemiLight SemiConde" w:hAnsi="Bahnschrift SemiLight SemiConde"/>
        </w:rPr>
        <w:t>w angloj</w:t>
      </w:r>
      <w:r w:rsidRPr="00FD38AF">
        <w:rPr>
          <w:rFonts w:ascii="Bahnschrift SemiLight SemiConde" w:hAnsi="Bahnschrift SemiLight SemiConde" w:cs="Cambria"/>
        </w:rPr>
        <w:t>ę</w:t>
      </w:r>
      <w:r w:rsidRPr="00FD38AF">
        <w:rPr>
          <w:rFonts w:ascii="Bahnschrift SemiLight SemiConde" w:hAnsi="Bahnschrift SemiLight SemiConde"/>
        </w:rPr>
        <w:t>zycznych zwi</w:t>
      </w:r>
      <w:r w:rsidRPr="00FD38AF">
        <w:rPr>
          <w:rFonts w:ascii="Bahnschrift SemiLight SemiConde" w:hAnsi="Bahnschrift SemiLight SemiConde" w:cs="Cambria"/>
        </w:rPr>
        <w:t>ą</w:t>
      </w:r>
      <w:r w:rsidRPr="00FD38AF">
        <w:rPr>
          <w:rFonts w:ascii="Bahnschrift SemiLight SemiConde" w:hAnsi="Bahnschrift SemiLight SemiConde"/>
        </w:rPr>
        <w:t xml:space="preserve">zanych tematycznie z </w:t>
      </w:r>
      <w:r w:rsidR="00092FA4">
        <w:rPr>
          <w:rFonts w:ascii="Bahnschrift SemiLight SemiConde" w:hAnsi="Bahnschrift SemiLight SemiConde"/>
        </w:rPr>
        <w:t>„</w:t>
      </w:r>
      <w:r w:rsidRPr="00FD38AF">
        <w:rPr>
          <w:rFonts w:ascii="Bahnschrift SemiLight SemiConde" w:hAnsi="Bahnschrift SemiLight SemiConde"/>
        </w:rPr>
        <w:t xml:space="preserve">Black </w:t>
      </w:r>
      <w:proofErr w:type="spellStart"/>
      <w:r w:rsidRPr="00FD38AF">
        <w:rPr>
          <w:rFonts w:ascii="Bahnschrift SemiLight SemiConde" w:hAnsi="Bahnschrift SemiLight SemiConde"/>
        </w:rPr>
        <w:t>History</w:t>
      </w:r>
      <w:proofErr w:type="spellEnd"/>
      <w:r w:rsidRPr="00FD38AF">
        <w:rPr>
          <w:rFonts w:ascii="Bahnschrift SemiLight SemiConde" w:hAnsi="Bahnschrift SemiLight SemiConde"/>
        </w:rPr>
        <w:t xml:space="preserve"> </w:t>
      </w:r>
      <w:proofErr w:type="spellStart"/>
      <w:r w:rsidRPr="00FD38AF">
        <w:rPr>
          <w:rFonts w:ascii="Bahnschrift SemiLight SemiConde" w:hAnsi="Bahnschrift SemiLight SemiConde"/>
        </w:rPr>
        <w:t>Month</w:t>
      </w:r>
      <w:proofErr w:type="spellEnd"/>
      <w:r w:rsidR="00092FA4">
        <w:rPr>
          <w:rFonts w:ascii="Bahnschrift SemiLight SemiConde" w:hAnsi="Bahnschrift SemiLight SemiConde"/>
        </w:rPr>
        <w:t>”</w:t>
      </w:r>
      <w:r w:rsidRPr="00FD38AF">
        <w:rPr>
          <w:rFonts w:ascii="Bahnschrift SemiLight SemiConde" w:hAnsi="Bahnschrift SemiLight SemiConde"/>
        </w:rPr>
        <w:t>.</w:t>
      </w:r>
    </w:p>
    <w:p w14:paraId="11FC5B3A" w14:textId="19540A19" w:rsidR="00FD38AF" w:rsidRDefault="00FD38AF" w:rsidP="00FD38AF">
      <w:pPr>
        <w:jc w:val="both"/>
        <w:rPr>
          <w:rFonts w:ascii="Bahnschrift SemiLight SemiConde" w:hAnsi="Bahnschrift SemiLight SemiConde"/>
        </w:rPr>
      </w:pPr>
      <w:r w:rsidRPr="00FD38AF">
        <w:rPr>
          <w:rFonts w:ascii="Bahnschrift SemiLight SemiConde" w:hAnsi="Bahnschrift SemiLight SemiConde"/>
        </w:rPr>
        <w:t xml:space="preserve">Prelegent: </w:t>
      </w:r>
      <w:r w:rsidRPr="00FD38AF">
        <w:rPr>
          <w:rFonts w:ascii="Bahnschrift SemiLight SemiConde" w:hAnsi="Bahnschrift SemiLight SemiConde"/>
          <w:b/>
        </w:rPr>
        <w:t xml:space="preserve">Stan </w:t>
      </w:r>
      <w:proofErr w:type="spellStart"/>
      <w:r w:rsidRPr="00FD38AF">
        <w:rPr>
          <w:rFonts w:ascii="Bahnschrift SemiLight SemiConde" w:hAnsi="Bahnschrift SemiLight SemiConde"/>
          <w:b/>
        </w:rPr>
        <w:t>Breckenridge</w:t>
      </w:r>
      <w:proofErr w:type="spellEnd"/>
      <w:r w:rsidRPr="00FD38AF">
        <w:rPr>
          <w:rFonts w:ascii="Bahnschrift SemiLight SemiConde" w:hAnsi="Bahnschrift SemiLight SemiConde"/>
        </w:rPr>
        <w:t xml:space="preserve"> </w:t>
      </w:r>
      <w:r>
        <w:rPr>
          <w:rFonts w:ascii="Bahnschrift SemiLight SemiConde" w:hAnsi="Bahnschrift SemiLight SemiConde"/>
        </w:rPr>
        <w:t>–</w:t>
      </w:r>
      <w:r w:rsidRPr="00FD38AF">
        <w:rPr>
          <w:rFonts w:ascii="Bahnschrift SemiLight SemiConde" w:hAnsi="Bahnschrift SemiLight SemiConde"/>
        </w:rPr>
        <w:t xml:space="preserve"> </w:t>
      </w:r>
      <w:proofErr w:type="spellStart"/>
      <w:r>
        <w:rPr>
          <w:rFonts w:ascii="Bahnschrift SemiLight SemiConde" w:hAnsi="Bahnschrift SemiLight SemiConde"/>
        </w:rPr>
        <w:t>Amicus</w:t>
      </w:r>
      <w:proofErr w:type="spellEnd"/>
      <w:r>
        <w:rPr>
          <w:rFonts w:ascii="Bahnschrift SemiLight SemiConde" w:hAnsi="Bahnschrift SemiLight SemiConde"/>
        </w:rPr>
        <w:t xml:space="preserve"> </w:t>
      </w:r>
      <w:proofErr w:type="spellStart"/>
      <w:r>
        <w:rPr>
          <w:rFonts w:ascii="Bahnschrift SemiLight SemiConde" w:hAnsi="Bahnschrift SemiLight SemiConde"/>
        </w:rPr>
        <w:t>Poloniae</w:t>
      </w:r>
      <w:proofErr w:type="spellEnd"/>
      <w:r>
        <w:rPr>
          <w:rFonts w:ascii="Bahnschrift SemiLight SemiConde" w:hAnsi="Bahnschrift SemiLight SemiConde"/>
        </w:rPr>
        <w:t xml:space="preserve">, </w:t>
      </w:r>
      <w:r w:rsidRPr="00FD38AF">
        <w:rPr>
          <w:rFonts w:ascii="Bahnschrift SemiLight SemiConde" w:hAnsi="Bahnschrift SemiLight SemiConde"/>
        </w:rPr>
        <w:t>profesor muzykologii, nauczyciel akademicki i artysta muzyk w jednej osobie</w:t>
      </w:r>
      <w:r w:rsidR="00246240">
        <w:rPr>
          <w:rFonts w:ascii="Bahnschrift SemiLight SemiConde" w:hAnsi="Bahnschrift SemiLight SemiConde"/>
        </w:rPr>
        <w:t>,</w:t>
      </w:r>
      <w:r w:rsidR="00246240" w:rsidRPr="00246240">
        <w:rPr>
          <w:rFonts w:ascii="Bahnschrift SemiLight SemiConde" w:hAnsi="Bahnschrift SemiLight SemiConde"/>
        </w:rPr>
        <w:t xml:space="preserve"> </w:t>
      </w:r>
      <w:r w:rsidR="00246240">
        <w:rPr>
          <w:rFonts w:ascii="Bahnschrift SemiLight SemiConde" w:hAnsi="Bahnschrift SemiLight SemiConde"/>
        </w:rPr>
        <w:t>c</w:t>
      </w:r>
      <w:r w:rsidR="00246240" w:rsidRPr="00FD38AF">
        <w:rPr>
          <w:rFonts w:ascii="Bahnschrift SemiLight SemiConde" w:hAnsi="Bahnschrift SemiLight SemiConde"/>
        </w:rPr>
        <w:t>haryzmatyczny i porywający publiczność muzyk jazzowy i jeden z największych mistrzów bluesa</w:t>
      </w:r>
      <w:r w:rsidR="00246240">
        <w:rPr>
          <w:rFonts w:ascii="Bahnschrift SemiLight SemiConde" w:hAnsi="Bahnschrift SemiLight SemiConde"/>
        </w:rPr>
        <w:t>,</w:t>
      </w:r>
      <w:r w:rsidR="00246240" w:rsidRPr="00FD38AF">
        <w:rPr>
          <w:rFonts w:ascii="Bahnschrift SemiLight SemiConde" w:hAnsi="Bahnschrift SemiLight SemiConde"/>
        </w:rPr>
        <w:t xml:space="preserve"> </w:t>
      </w:r>
      <w:r w:rsidR="00246240">
        <w:rPr>
          <w:rFonts w:ascii="Bahnschrift SemiLight SemiConde" w:hAnsi="Bahnschrift SemiLight SemiConde"/>
        </w:rPr>
        <w:t>w</w:t>
      </w:r>
      <w:r w:rsidR="00246240" w:rsidRPr="00FD38AF">
        <w:rPr>
          <w:rFonts w:ascii="Bahnschrift SemiLight SemiConde" w:hAnsi="Bahnschrift SemiLight SemiConde"/>
        </w:rPr>
        <w:t>ybitny wokalista i najwyższej próby kompozytor</w:t>
      </w:r>
      <w:r w:rsidR="00246240">
        <w:rPr>
          <w:rFonts w:ascii="Bahnschrift SemiLight SemiConde" w:hAnsi="Bahnschrift SemiLight SemiConde"/>
        </w:rPr>
        <w:t>.</w:t>
      </w:r>
      <w:r w:rsidRPr="00FD38AF">
        <w:rPr>
          <w:rFonts w:ascii="Bahnschrift SemiLight SemiConde" w:hAnsi="Bahnschrift SemiLight SemiConde"/>
        </w:rPr>
        <w:t xml:space="preserve"> Od czasu pobytu na stypendium Fulbrighta w 2012 r. </w:t>
      </w:r>
      <w:r w:rsidR="00246240">
        <w:rPr>
          <w:rFonts w:ascii="Bahnschrift SemiLight SemiConde" w:hAnsi="Bahnschrift SemiLight SemiConde"/>
        </w:rPr>
        <w:t xml:space="preserve">jest </w:t>
      </w:r>
      <w:r w:rsidRPr="00FD38AF">
        <w:rPr>
          <w:rFonts w:ascii="Bahnschrift SemiLight SemiConde" w:hAnsi="Bahnschrift SemiLight SemiConde"/>
        </w:rPr>
        <w:t>zwi</w:t>
      </w:r>
      <w:r w:rsidRPr="00FD38AF">
        <w:rPr>
          <w:rFonts w:ascii="Bahnschrift SemiLight SemiConde" w:hAnsi="Bahnschrift SemiLight SemiConde" w:cs="Cambria"/>
        </w:rPr>
        <w:t>ą</w:t>
      </w:r>
      <w:r w:rsidRPr="00FD38AF">
        <w:rPr>
          <w:rFonts w:ascii="Bahnschrift SemiLight SemiConde" w:hAnsi="Bahnschrift SemiLight SemiConde"/>
        </w:rPr>
        <w:t>zany z Polsk</w:t>
      </w:r>
      <w:r w:rsidRPr="00FD38AF">
        <w:rPr>
          <w:rFonts w:ascii="Bahnschrift SemiLight SemiConde" w:hAnsi="Bahnschrift SemiLight SemiConde" w:cs="Cambria"/>
        </w:rPr>
        <w:t>ą</w:t>
      </w:r>
      <w:r w:rsidR="00246240">
        <w:rPr>
          <w:rFonts w:ascii="Bahnschrift SemiLight SemiConde" w:hAnsi="Bahnschrift SemiLight SemiConde"/>
        </w:rPr>
        <w:t>.</w:t>
      </w:r>
      <w:r w:rsidRPr="00FD38AF">
        <w:rPr>
          <w:rFonts w:ascii="Bahnschrift SemiLight SemiConde" w:hAnsi="Bahnschrift SemiLight SemiConde"/>
        </w:rPr>
        <w:t xml:space="preserve"> </w:t>
      </w:r>
      <w:r w:rsidR="00246240">
        <w:rPr>
          <w:rFonts w:ascii="Bahnschrift SemiLight SemiConde" w:hAnsi="Bahnschrift SemiLight SemiConde"/>
        </w:rPr>
        <w:t>W</w:t>
      </w:r>
      <w:r w:rsidRPr="00FD38AF">
        <w:rPr>
          <w:rFonts w:ascii="Bahnschrift SemiLight SemiConde" w:hAnsi="Bahnschrift SemiLight SemiConde"/>
        </w:rPr>
        <w:t>yk</w:t>
      </w:r>
      <w:r w:rsidRPr="00FD38AF">
        <w:rPr>
          <w:rFonts w:ascii="Bahnschrift SemiLight SemiConde" w:hAnsi="Bahnschrift SemiLight SemiConde" w:cs="Cambria"/>
        </w:rPr>
        <w:t>ł</w:t>
      </w:r>
      <w:r w:rsidRPr="00FD38AF">
        <w:rPr>
          <w:rFonts w:ascii="Bahnschrift SemiLight SemiConde" w:hAnsi="Bahnschrift SemiLight SemiConde"/>
        </w:rPr>
        <w:t>ada</w:t>
      </w:r>
      <w:r w:rsidRPr="00FD38AF">
        <w:rPr>
          <w:rFonts w:ascii="Bahnschrift SemiLight SemiConde" w:hAnsi="Bahnschrift SemiLight SemiConde" w:cs="Cambria"/>
        </w:rPr>
        <w:t>ł</w:t>
      </w:r>
      <w:r>
        <w:rPr>
          <w:rFonts w:ascii="Bahnschrift SemiLight SemiConde" w:hAnsi="Bahnschrift SemiLight SemiConde"/>
        </w:rPr>
        <w:t xml:space="preserve"> na </w:t>
      </w:r>
      <w:r w:rsidRPr="00FD38AF">
        <w:rPr>
          <w:rFonts w:ascii="Bahnschrift SemiLight SemiConde" w:hAnsi="Bahnschrift SemiLight SemiConde"/>
        </w:rPr>
        <w:t>UMCS, UJ oraz Uniwersytecie Adama Mickiewicza w Poznaniu. Wcze</w:t>
      </w:r>
      <w:r w:rsidRPr="00FD38AF">
        <w:rPr>
          <w:rFonts w:ascii="Bahnschrift SemiLight SemiConde" w:hAnsi="Bahnschrift SemiLight SemiConde" w:cs="Cambria"/>
        </w:rPr>
        <w:t>ś</w:t>
      </w:r>
      <w:r w:rsidRPr="00FD38AF">
        <w:rPr>
          <w:rFonts w:ascii="Bahnschrift SemiLight SemiConde" w:hAnsi="Bahnschrift SemiLight SemiConde"/>
        </w:rPr>
        <w:t>niej przez lata by</w:t>
      </w:r>
      <w:r w:rsidRPr="00FD38AF">
        <w:rPr>
          <w:rFonts w:ascii="Bahnschrift SemiLight SemiConde" w:hAnsi="Bahnschrift SemiLight SemiConde" w:cs="Cambria"/>
        </w:rPr>
        <w:t>ł</w:t>
      </w:r>
      <w:r w:rsidRPr="00FD38AF">
        <w:rPr>
          <w:rFonts w:ascii="Bahnschrift SemiLight SemiConde" w:hAnsi="Bahnschrift SemiLight SemiConde"/>
        </w:rPr>
        <w:t xml:space="preserve"> profesorem muzykologii i wyk</w:t>
      </w:r>
      <w:r w:rsidRPr="00FD38AF">
        <w:rPr>
          <w:rFonts w:ascii="Bahnschrift SemiLight SemiConde" w:hAnsi="Bahnschrift SemiLight SemiConde" w:cs="Cambria"/>
        </w:rPr>
        <w:t>ł</w:t>
      </w:r>
      <w:r w:rsidRPr="00FD38AF">
        <w:rPr>
          <w:rFonts w:ascii="Bahnschrift SemiLight SemiConde" w:hAnsi="Bahnschrift SemiLight SemiConde"/>
        </w:rPr>
        <w:t>ada</w:t>
      </w:r>
      <w:r w:rsidRPr="00FD38AF">
        <w:rPr>
          <w:rFonts w:ascii="Bahnschrift SemiLight SemiConde" w:hAnsi="Bahnschrift SemiLight SemiConde" w:cs="Cambria"/>
        </w:rPr>
        <w:t>ł</w:t>
      </w:r>
      <w:r w:rsidRPr="00FD38AF">
        <w:rPr>
          <w:rFonts w:ascii="Bahnschrift SemiLight SemiConde" w:hAnsi="Bahnschrift SemiLight SemiConde"/>
        </w:rPr>
        <w:t xml:space="preserve"> histori</w:t>
      </w:r>
      <w:r w:rsidRPr="00FD38AF">
        <w:rPr>
          <w:rFonts w:ascii="Bahnschrift SemiLight SemiConde" w:hAnsi="Bahnschrift SemiLight SemiConde" w:cs="Cambria"/>
        </w:rPr>
        <w:t>ę</w:t>
      </w:r>
      <w:r w:rsidRPr="00FD38AF">
        <w:rPr>
          <w:rFonts w:ascii="Bahnschrift SemiLight SemiConde" w:hAnsi="Bahnschrift SemiLight SemiConde"/>
        </w:rPr>
        <w:t xml:space="preserve"> i kulturoznawstwo Afroamerykan</w:t>
      </w:r>
      <w:r w:rsidRPr="00FD38AF">
        <w:rPr>
          <w:rFonts w:ascii="Bahnschrift SemiLight SemiConde" w:hAnsi="Bahnschrift SemiLight SemiConde" w:cs="Lucida Calligraphy"/>
        </w:rPr>
        <w:t>ó</w:t>
      </w:r>
      <w:r w:rsidRPr="00FD38AF">
        <w:rPr>
          <w:rFonts w:ascii="Bahnschrift SemiLight SemiConde" w:hAnsi="Bahnschrift SemiLight SemiConde"/>
        </w:rPr>
        <w:t>w na University of</w:t>
      </w:r>
      <w:r>
        <w:rPr>
          <w:rFonts w:ascii="Bahnschrift SemiLight SemiConde" w:hAnsi="Bahnschrift SemiLight SemiConde"/>
        </w:rPr>
        <w:t xml:space="preserve"> Southern California</w:t>
      </w:r>
      <w:r w:rsidR="00246240">
        <w:rPr>
          <w:rFonts w:ascii="Bahnschrift SemiLight SemiConde" w:hAnsi="Bahnschrift SemiLight SemiConde"/>
        </w:rPr>
        <w:t xml:space="preserve"> w</w:t>
      </w:r>
      <w:r>
        <w:rPr>
          <w:rFonts w:ascii="Bahnschrift SemiLight SemiConde" w:hAnsi="Bahnschrift SemiLight SemiConde"/>
        </w:rPr>
        <w:t xml:space="preserve"> </w:t>
      </w:r>
      <w:proofErr w:type="spellStart"/>
      <w:r>
        <w:rPr>
          <w:rFonts w:ascii="Bahnschrift SemiLight SemiConde" w:hAnsi="Bahnschrift SemiLight SemiConde"/>
        </w:rPr>
        <w:t>Fullerton</w:t>
      </w:r>
      <w:proofErr w:type="spellEnd"/>
      <w:r>
        <w:rPr>
          <w:rFonts w:ascii="Bahnschrift SemiLight SemiConde" w:hAnsi="Bahnschrift SemiLight SemiConde"/>
        </w:rPr>
        <w:t xml:space="preserve">. </w:t>
      </w:r>
    </w:p>
    <w:p w14:paraId="194480A9" w14:textId="77777777" w:rsidR="00FD38AF" w:rsidRPr="00092FA4" w:rsidRDefault="00FD38AF" w:rsidP="00FD38AF">
      <w:pPr>
        <w:jc w:val="center"/>
        <w:rPr>
          <w:rFonts w:ascii="Bahnschrift SemiLight SemiConde" w:hAnsi="Bahnschrift SemiLight SemiConde"/>
        </w:rPr>
      </w:pPr>
      <w:r w:rsidRPr="00092FA4">
        <w:rPr>
          <w:rFonts w:ascii="Bahnschrift SemiLight SemiConde" w:hAnsi="Bahnschrift SemiLight SemiConde"/>
          <w:noProof/>
          <w:lang w:eastAsia="pl-PL"/>
        </w:rPr>
        <w:drawing>
          <wp:inline distT="0" distB="0" distL="0" distR="0" wp14:anchorId="41D135C5" wp14:editId="12089F0F">
            <wp:extent cx="3466951" cy="2172194"/>
            <wp:effectExtent l="0" t="0" r="63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AN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7617" cy="219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89CE5" w14:textId="77777777" w:rsidR="00FD38AF" w:rsidRDefault="00FD38AF" w:rsidP="00092FA4">
      <w:pPr>
        <w:jc w:val="center"/>
        <w:rPr>
          <w:rFonts w:ascii="Bahnschrift SemiLight SemiConde" w:hAnsi="Bahnschrift SemiLight SemiConde"/>
        </w:rPr>
      </w:pPr>
      <w:r w:rsidRPr="00092FA4">
        <w:rPr>
          <w:rFonts w:ascii="Bahnschrift SemiLight SemiConde" w:hAnsi="Bahnschrift SemiLight SemiConde"/>
        </w:rPr>
        <w:t xml:space="preserve">Szczegółowe informacje i krótki życiorys: </w:t>
      </w:r>
      <w:hyperlink r:id="rId6" w:history="1">
        <w:r w:rsidR="00092FA4" w:rsidRPr="002D7456">
          <w:rPr>
            <w:rStyle w:val="Hipercze"/>
            <w:rFonts w:ascii="Bahnschrift SemiLight SemiConde" w:hAnsi="Bahnschrift SemiLight SemiConde"/>
          </w:rPr>
          <w:t>https://stanbreckenridge.com/about/</w:t>
        </w:r>
      </w:hyperlink>
      <w:r w:rsidR="00092FA4">
        <w:rPr>
          <w:rFonts w:ascii="Bahnschrift SemiLight SemiConde" w:hAnsi="Bahnschrift SemiLight SemiConde"/>
        </w:rPr>
        <w:t xml:space="preserve">, </w:t>
      </w:r>
      <w:hyperlink r:id="rId7" w:history="1">
        <w:r w:rsidR="00092FA4" w:rsidRPr="002D7456">
          <w:rPr>
            <w:rStyle w:val="Hipercze"/>
            <w:rFonts w:ascii="Bahnschrift SemiLight SemiConde" w:hAnsi="Bahnschrift SemiLight SemiConde"/>
          </w:rPr>
          <w:t>https://www.facebook.com/musicianstanbreckenridge/</w:t>
        </w:r>
      </w:hyperlink>
    </w:p>
    <w:p w14:paraId="097804AA" w14:textId="77777777" w:rsidR="00092FA4" w:rsidRDefault="00092FA4" w:rsidP="00FD38AF">
      <w:pPr>
        <w:jc w:val="center"/>
        <w:rPr>
          <w:rFonts w:ascii="Bahnschrift SemiLight SemiConde" w:hAnsi="Bahnschrift SemiLight SemiConde"/>
          <w:lang w:val="en-GB"/>
        </w:rPr>
      </w:pPr>
      <w:r w:rsidRPr="00092FA4">
        <w:rPr>
          <w:rFonts w:ascii="Bahnschrift SemiLight SemiConde" w:hAnsi="Bahnschrift SemiLight SemiConde"/>
          <w:lang w:val="en-GB"/>
        </w:rPr>
        <w:t xml:space="preserve">YT channel: </w:t>
      </w:r>
      <w:hyperlink r:id="rId8" w:history="1">
        <w:r w:rsidRPr="002D7456">
          <w:rPr>
            <w:rStyle w:val="Hipercze"/>
            <w:rFonts w:ascii="Bahnschrift SemiLight SemiConde" w:hAnsi="Bahnschrift SemiLight SemiConde"/>
            <w:lang w:val="en-GB"/>
          </w:rPr>
          <w:t>https://www.youtube.com/channel/UCCx_Mx6h9rlgrYZlsV-lmkg?disable_polymer=true</w:t>
        </w:r>
      </w:hyperlink>
      <w:r>
        <w:rPr>
          <w:rFonts w:ascii="Bahnschrift SemiLight SemiConde" w:hAnsi="Bahnschrift SemiLight SemiConde"/>
          <w:lang w:val="en-GB"/>
        </w:rPr>
        <w:t xml:space="preserve"> </w:t>
      </w:r>
    </w:p>
    <w:p w14:paraId="58FA2CA1" w14:textId="77777777" w:rsidR="00FD38AF" w:rsidRPr="00FD38AF" w:rsidRDefault="00FD38AF" w:rsidP="00AF15F1">
      <w:pPr>
        <w:jc w:val="center"/>
        <w:rPr>
          <w:rFonts w:ascii="Lucida Calligraphy" w:hAnsi="Lucida Calligraphy"/>
          <w:lang w:val="en-GB"/>
        </w:rPr>
      </w:pPr>
    </w:p>
    <w:p w14:paraId="108EFFC6" w14:textId="77777777" w:rsidR="00FD38AF" w:rsidRPr="00FD38AF" w:rsidRDefault="00FD38AF" w:rsidP="00AF15F1">
      <w:pPr>
        <w:jc w:val="center"/>
        <w:rPr>
          <w:rFonts w:ascii="Lucida Calligraphy" w:hAnsi="Lucida Calligraphy"/>
          <w:lang w:val="en-GB"/>
        </w:rPr>
      </w:pPr>
    </w:p>
    <w:p w14:paraId="58F6F5E4" w14:textId="77777777" w:rsidR="00AF15F1" w:rsidRPr="00FD38AF" w:rsidRDefault="00FD38AF" w:rsidP="00AF15F1">
      <w:pPr>
        <w:jc w:val="both"/>
        <w:rPr>
          <w:rFonts w:ascii="Bahnschrift SemiLight SemiConde" w:hAnsi="Bahnschrift SemiLight SemiConde"/>
          <w:sz w:val="24"/>
          <w:szCs w:val="24"/>
        </w:rPr>
      </w:pPr>
      <w:r w:rsidRPr="00FD38AF">
        <w:rPr>
          <w:rFonts w:ascii="Bahnschrift SemiLight SemiConde" w:hAnsi="Bahnschrift SemiLight SemiConde"/>
          <w:sz w:val="24"/>
          <w:szCs w:val="24"/>
        </w:rPr>
        <w:t>Koordynator wydarzenia z ramienia UP: dr Werona Król-Gierat (</w:t>
      </w:r>
      <w:hyperlink r:id="rId9" w:history="1">
        <w:r w:rsidRPr="00FD38AF">
          <w:rPr>
            <w:rStyle w:val="Hipercze"/>
            <w:rFonts w:ascii="Bahnschrift SemiLight SemiConde" w:hAnsi="Bahnschrift SemiLight SemiConde"/>
            <w:sz w:val="24"/>
            <w:szCs w:val="24"/>
          </w:rPr>
          <w:t>werona.krol-gierat@up.krakow.pl</w:t>
        </w:r>
      </w:hyperlink>
      <w:r w:rsidRPr="00FD38AF">
        <w:rPr>
          <w:rFonts w:ascii="Bahnschrift SemiLight SemiConde" w:hAnsi="Bahnschrift SemiLight SemiConde"/>
          <w:sz w:val="24"/>
          <w:szCs w:val="24"/>
        </w:rPr>
        <w:t xml:space="preserve">) </w:t>
      </w:r>
    </w:p>
    <w:sectPr w:rsidR="00AF15F1" w:rsidRPr="00FD38AF" w:rsidSect="00092FA4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hnschrift SemiLight SemiConde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5F1"/>
    <w:rsid w:val="00092FA4"/>
    <w:rsid w:val="00246240"/>
    <w:rsid w:val="00AF15F1"/>
    <w:rsid w:val="00B520E3"/>
    <w:rsid w:val="00F12125"/>
    <w:rsid w:val="00FD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D47F"/>
  <w15:chartTrackingRefBased/>
  <w15:docId w15:val="{5DA95025-CCD0-47E9-946B-6352A7E8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38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Cx_Mx6h9rlgrYZlsV-lmkg?disable_polymer=tru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musicianstanbreckenridg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nbreckenridge.com/abou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werona.krol-gierat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Werona Król-Gierat</dc:creator>
  <cp:keywords/>
  <dc:description/>
  <cp:lastModifiedBy>Jan Gościński</cp:lastModifiedBy>
  <cp:revision>3</cp:revision>
  <dcterms:created xsi:type="dcterms:W3CDTF">2021-02-08T21:42:00Z</dcterms:created>
  <dcterms:modified xsi:type="dcterms:W3CDTF">2021-02-22T13:06:00Z</dcterms:modified>
</cp:coreProperties>
</file>